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1B" w:rsidRDefault="007D7F7C">
      <w:pPr>
        <w:rPr>
          <w:lang w:val="nl-NL"/>
        </w:rPr>
      </w:pPr>
      <w:r>
        <w:rPr>
          <w:lang w:val="nl-NL"/>
        </w:rPr>
        <w:t>Aanname beleid voor vrijwilligers.</w:t>
      </w:r>
    </w:p>
    <w:p w:rsidR="007D7F7C" w:rsidRDefault="007D7F7C">
      <w:pPr>
        <w:rPr>
          <w:lang w:val="nl-NL"/>
        </w:rPr>
      </w:pPr>
      <w:r>
        <w:rPr>
          <w:lang w:val="nl-NL"/>
        </w:rPr>
        <w:t>Binnen de vereniging H.V.v.O. Aquarius zijn verschillende soorten vrijwilligers actief. Deze onderscheiden we in de volgende groepen.</w:t>
      </w:r>
    </w:p>
    <w:p w:rsidR="004E1315" w:rsidRDefault="004E1315" w:rsidP="004E1315">
      <w:pPr>
        <w:pStyle w:val="ListParagraph"/>
        <w:numPr>
          <w:ilvl w:val="0"/>
          <w:numId w:val="1"/>
        </w:numPr>
        <w:rPr>
          <w:lang w:val="nl-NL"/>
        </w:rPr>
      </w:pPr>
      <w:r w:rsidRPr="004E1315">
        <w:rPr>
          <w:lang w:val="nl-NL"/>
        </w:rPr>
        <w:t>Kader (instructeurs)</w:t>
      </w:r>
      <w:r w:rsidR="00B6186D">
        <w:rPr>
          <w:lang w:val="nl-NL"/>
        </w:rPr>
        <w:t xml:space="preserve">, toezichthouders </w:t>
      </w:r>
      <w:r w:rsidRPr="004E1315">
        <w:rPr>
          <w:lang w:val="nl-NL"/>
        </w:rPr>
        <w:t xml:space="preserve"> en begeleiders</w:t>
      </w:r>
    </w:p>
    <w:p w:rsidR="004E1315" w:rsidRDefault="004E1315" w:rsidP="004E1315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Opleidings en trainings cie leden</w:t>
      </w:r>
    </w:p>
    <w:p w:rsidR="004E1315" w:rsidRDefault="004E1315" w:rsidP="004E1315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Begeleiders in het water</w:t>
      </w:r>
    </w:p>
    <w:p w:rsidR="004E1315" w:rsidRDefault="004E1315" w:rsidP="004E1315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Duikers in opleiding bijv 3 sters die groepen aansturen</w:t>
      </w:r>
    </w:p>
    <w:p w:rsidR="004E1315" w:rsidRDefault="004E1315" w:rsidP="004E1315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Toezichthouders zwembad</w:t>
      </w:r>
    </w:p>
    <w:p w:rsidR="004E1315" w:rsidRDefault="004E1315" w:rsidP="004E1315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Vrijwilligers in een commissie of werkgroep, zoals</w:t>
      </w:r>
    </w:p>
    <w:p w:rsidR="004E1315" w:rsidRDefault="004E1315" w:rsidP="004E1315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bestuur</w:t>
      </w:r>
    </w:p>
    <w:p w:rsidR="004E1315" w:rsidRDefault="004E1315" w:rsidP="004E1315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materiaal cie</w:t>
      </w:r>
    </w:p>
    <w:p w:rsidR="004E1315" w:rsidRDefault="004E1315" w:rsidP="004E1315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vul cie </w:t>
      </w:r>
    </w:p>
    <w:p w:rsidR="004E1315" w:rsidRDefault="004E1315" w:rsidP="004E1315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activiteiten coordinator</w:t>
      </w:r>
    </w:p>
    <w:p w:rsidR="004E1315" w:rsidRDefault="004E1315" w:rsidP="004E1315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werkgroepen</w:t>
      </w:r>
    </w:p>
    <w:p w:rsidR="004E1315" w:rsidRPr="004E1315" w:rsidRDefault="004E1315" w:rsidP="004E1315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kas controle cie</w:t>
      </w:r>
    </w:p>
    <w:p w:rsidR="004E1315" w:rsidRDefault="004E1315">
      <w:pPr>
        <w:rPr>
          <w:lang w:val="nl-NL"/>
        </w:rPr>
      </w:pPr>
      <w:r>
        <w:rPr>
          <w:lang w:val="nl-NL"/>
        </w:rPr>
        <w:t>Voor alle bovenstaande vrijwilligers functies kan een lid aangeven dat hij/zij deze vrijwillgers taak op zich wil nemen of hij/zij kan door het bestuur daarvoor verzocht worden.</w:t>
      </w:r>
    </w:p>
    <w:p w:rsidR="004E1315" w:rsidRDefault="004E1315">
      <w:pPr>
        <w:rPr>
          <w:lang w:val="nl-NL"/>
        </w:rPr>
      </w:pPr>
      <w:r>
        <w:rPr>
          <w:lang w:val="nl-NL"/>
        </w:rPr>
        <w:t xml:space="preserve">In </w:t>
      </w:r>
      <w:r w:rsidR="00B6186D">
        <w:rPr>
          <w:lang w:val="nl-NL"/>
        </w:rPr>
        <w:t>alle</w:t>
      </w:r>
      <w:r>
        <w:rPr>
          <w:lang w:val="nl-NL"/>
        </w:rPr>
        <w:t xml:space="preserve"> gevallen zal het bestuur kijken of deze persoon, naar hun oordeel,  geschikt is </w:t>
      </w:r>
      <w:r w:rsidR="00B6186D">
        <w:rPr>
          <w:lang w:val="nl-NL"/>
        </w:rPr>
        <w:t>om</w:t>
      </w:r>
      <w:r>
        <w:rPr>
          <w:lang w:val="nl-NL"/>
        </w:rPr>
        <w:t xml:space="preserve"> deze functie</w:t>
      </w:r>
      <w:r w:rsidR="00B6186D">
        <w:rPr>
          <w:lang w:val="nl-NL"/>
        </w:rPr>
        <w:t xml:space="preserve"> met voldoende kwaliteit kan uitvoeren</w:t>
      </w:r>
      <w:r>
        <w:rPr>
          <w:lang w:val="nl-NL"/>
        </w:rPr>
        <w:t>.</w:t>
      </w:r>
    </w:p>
    <w:p w:rsidR="004E1315" w:rsidRDefault="004E1315">
      <w:pPr>
        <w:rPr>
          <w:lang w:val="nl-NL"/>
        </w:rPr>
      </w:pPr>
      <w:r>
        <w:rPr>
          <w:lang w:val="nl-NL"/>
        </w:rPr>
        <w:t>Dit op basis van</w:t>
      </w:r>
      <w:r w:rsidR="00B6186D">
        <w:rPr>
          <w:lang w:val="nl-NL"/>
        </w:rPr>
        <w:t>inschatting van</w:t>
      </w:r>
      <w:r>
        <w:rPr>
          <w:lang w:val="nl-NL"/>
        </w:rPr>
        <w:t xml:space="preserve"> affiniteit, persoonlijke capaciteit en </w:t>
      </w:r>
      <w:r w:rsidR="00B6186D">
        <w:rPr>
          <w:lang w:val="nl-NL"/>
        </w:rPr>
        <w:t xml:space="preserve">benodigde </w:t>
      </w:r>
      <w:r>
        <w:rPr>
          <w:lang w:val="nl-NL"/>
        </w:rPr>
        <w:t xml:space="preserve">tijd </w:t>
      </w:r>
      <w:r w:rsidR="00B6186D">
        <w:rPr>
          <w:lang w:val="nl-NL"/>
        </w:rPr>
        <w:t>om</w:t>
      </w:r>
      <w:r>
        <w:rPr>
          <w:lang w:val="nl-NL"/>
        </w:rPr>
        <w:t xml:space="preserve"> de genoemde functie</w:t>
      </w:r>
      <w:r w:rsidR="00B6186D">
        <w:rPr>
          <w:lang w:val="nl-NL"/>
        </w:rPr>
        <w:t xml:space="preserve"> uit te voeren.</w:t>
      </w:r>
    </w:p>
    <w:p w:rsidR="00B6186D" w:rsidRDefault="00B6186D">
      <w:pPr>
        <w:rPr>
          <w:lang w:val="nl-NL"/>
        </w:rPr>
      </w:pPr>
      <w:r>
        <w:rPr>
          <w:lang w:val="nl-NL"/>
        </w:rPr>
        <w:t>De opdeling in de groepen.</w:t>
      </w:r>
    </w:p>
    <w:p w:rsidR="00B6186D" w:rsidRDefault="00B6186D">
      <w:pPr>
        <w:rPr>
          <w:lang w:val="nl-NL"/>
        </w:rPr>
      </w:pPr>
      <w:r>
        <w:rPr>
          <w:lang w:val="nl-NL"/>
        </w:rPr>
        <w:t>Groep 1: zijn de vrijwilligers die per definitie fysiek in contact komen met cursisten/ leden van de vereniging, dit simpelweg om de toegewezen taak uit te voeren.</w:t>
      </w:r>
    </w:p>
    <w:p w:rsidR="00B6186D" w:rsidRDefault="00B6186D">
      <w:pPr>
        <w:rPr>
          <w:lang w:val="nl-NL"/>
        </w:rPr>
      </w:pPr>
      <w:r>
        <w:rPr>
          <w:lang w:val="nl-NL"/>
        </w:rPr>
        <w:t>Enkele voorbeelden:</w:t>
      </w:r>
    </w:p>
    <w:p w:rsidR="00B6186D" w:rsidRDefault="00B6186D" w:rsidP="00B6186D">
      <w:pPr>
        <w:ind w:left="720"/>
        <w:rPr>
          <w:lang w:val="nl-NL"/>
        </w:rPr>
      </w:pPr>
      <w:r>
        <w:rPr>
          <w:lang w:val="nl-NL"/>
        </w:rPr>
        <w:t>1a,b tijdens verschillende techniek oefeningen zal er fysiek contact zijn.</w:t>
      </w:r>
    </w:p>
    <w:p w:rsidR="00B6186D" w:rsidRDefault="00B6186D" w:rsidP="00B6186D">
      <w:pPr>
        <w:ind w:left="720"/>
        <w:rPr>
          <w:lang w:val="nl-NL"/>
        </w:rPr>
      </w:pPr>
      <w:r>
        <w:rPr>
          <w:lang w:val="nl-NL"/>
        </w:rPr>
        <w:t>1c bij het aansturen van een groep duikers dient men de hele groep te observeren of er ongewenst gedrag plaats vindt.</w:t>
      </w:r>
    </w:p>
    <w:p w:rsidR="00B6186D" w:rsidRDefault="00B6186D" w:rsidP="00B6186D">
      <w:pPr>
        <w:ind w:left="720"/>
        <w:rPr>
          <w:lang w:val="nl-NL"/>
        </w:rPr>
      </w:pPr>
      <w:r>
        <w:rPr>
          <w:lang w:val="nl-NL"/>
        </w:rPr>
        <w:t>1d tijdens reddings handelingen is er gegarandeerd fysiek contact, ondanks dat een echte reddinghandeling sporadisch voorkomt.</w:t>
      </w:r>
    </w:p>
    <w:p w:rsidR="00B6186D" w:rsidRDefault="00B6186D" w:rsidP="00B6186D">
      <w:pPr>
        <w:rPr>
          <w:lang w:val="nl-NL"/>
        </w:rPr>
      </w:pPr>
      <w:r>
        <w:rPr>
          <w:lang w:val="nl-NL"/>
        </w:rPr>
        <w:t>Groep 2: zijn vrijwilligers waarbij direct contact in de functie uitvoering  niet noodzakelijk is.</w:t>
      </w:r>
    </w:p>
    <w:p w:rsidR="00B6186D" w:rsidRDefault="00B6186D" w:rsidP="00B6186D">
      <w:pPr>
        <w:rPr>
          <w:lang w:val="nl-NL"/>
        </w:rPr>
      </w:pPr>
      <w:r>
        <w:rPr>
          <w:lang w:val="nl-NL"/>
        </w:rPr>
        <w:t>Vanuit deze verdeling legt het bestuur de volgende eisen neer voordat deze vrijwilligers hun functie mogen uitvoeren;</w:t>
      </w:r>
    </w:p>
    <w:p w:rsidR="00D83AD6" w:rsidRDefault="00D83AD6" w:rsidP="00B6186D">
      <w:pPr>
        <w:rPr>
          <w:lang w:val="nl-NL"/>
        </w:rPr>
      </w:pPr>
      <w:r>
        <w:rPr>
          <w:lang w:val="nl-NL"/>
        </w:rPr>
        <w:lastRenderedPageBreak/>
        <w:t>Vereiste voor vrijwilligers</w:t>
      </w:r>
    </w:p>
    <w:p w:rsidR="00D83AD6" w:rsidRDefault="00B6186D" w:rsidP="00B6186D">
      <w:pPr>
        <w:rPr>
          <w:lang w:val="nl-NL"/>
        </w:rPr>
      </w:pPr>
      <w:r>
        <w:rPr>
          <w:lang w:val="nl-NL"/>
        </w:rPr>
        <w:t xml:space="preserve">Groep 1a: </w:t>
      </w:r>
    </w:p>
    <w:p w:rsidR="00D83AD6" w:rsidRDefault="00B6186D" w:rsidP="00D83A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lang w:val="nl-NL"/>
        </w:rPr>
      </w:pPr>
      <w:r w:rsidRPr="00D83AD6">
        <w:rPr>
          <w:lang w:val="nl-NL"/>
        </w:rPr>
        <w:t>duik gerelateerde kader opleiding of bewezen ervaring in de te oefenen techniek (specialist)</w:t>
      </w:r>
    </w:p>
    <w:p w:rsidR="00D83AD6" w:rsidRPr="00D83AD6" w:rsidRDefault="00D83AD6" w:rsidP="00D83A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lang w:val="nl-NL"/>
        </w:rPr>
      </w:pPr>
      <w:r w:rsidRPr="00D83AD6">
        <w:rPr>
          <w:lang w:val="nl-NL"/>
        </w:rPr>
        <w:t>Het overhandigen van een Verklaring Omtrent Gedrag (VOG)</w:t>
      </w:r>
      <w:r>
        <w:rPr>
          <w:lang w:val="nl-NL"/>
        </w:rPr>
        <w:t xml:space="preserve"> (3 jaar geldigheids termijn)</w:t>
      </w:r>
    </w:p>
    <w:p w:rsidR="00D83AD6" w:rsidRPr="00D83AD6" w:rsidRDefault="00D83AD6" w:rsidP="00D83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lang w:val="nl-NL"/>
        </w:rPr>
      </w:pPr>
      <w:r w:rsidRPr="00D83AD6">
        <w:rPr>
          <w:lang w:val="nl-NL"/>
        </w:rPr>
        <w:t>Het checken van referenties</w:t>
      </w:r>
    </w:p>
    <w:p w:rsidR="00D83AD6" w:rsidRPr="00D83AD6" w:rsidRDefault="00D83AD6" w:rsidP="00D83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lang w:val="nl-NL"/>
        </w:rPr>
      </w:pPr>
      <w:r w:rsidRPr="00D83AD6">
        <w:rPr>
          <w:lang w:val="nl-NL"/>
        </w:rPr>
        <w:t>Een proefperiode</w:t>
      </w:r>
    </w:p>
    <w:p w:rsidR="00D83AD6" w:rsidRPr="00D83AD6" w:rsidRDefault="00D83AD6" w:rsidP="00D83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lang w:val="nl-NL"/>
        </w:rPr>
      </w:pPr>
      <w:r w:rsidRPr="00D83AD6">
        <w:rPr>
          <w:lang w:val="nl-NL"/>
        </w:rPr>
        <w:t>Het ondertekenen van een gedragscode</w:t>
      </w:r>
    </w:p>
    <w:p w:rsidR="00D83AD6" w:rsidRDefault="00D83AD6" w:rsidP="00D83AD6">
      <w:pPr>
        <w:rPr>
          <w:lang w:val="nl-NL"/>
        </w:rPr>
      </w:pPr>
      <w:r>
        <w:rPr>
          <w:lang w:val="nl-NL"/>
        </w:rPr>
        <w:t>Groep 1</w:t>
      </w:r>
      <w:r>
        <w:rPr>
          <w:lang w:val="nl-NL"/>
        </w:rPr>
        <w:t>b/c</w:t>
      </w:r>
      <w:r>
        <w:rPr>
          <w:lang w:val="nl-NL"/>
        </w:rPr>
        <w:t xml:space="preserve">: </w:t>
      </w:r>
    </w:p>
    <w:p w:rsidR="00D83AD6" w:rsidRDefault="00D83AD6" w:rsidP="00D83A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lang w:val="nl-NL"/>
        </w:rPr>
      </w:pPr>
      <w:r w:rsidRPr="00D83AD6">
        <w:rPr>
          <w:lang w:val="nl-NL"/>
        </w:rPr>
        <w:t>bewezen ervaring in de te oefenen techniek (specialist)</w:t>
      </w:r>
    </w:p>
    <w:p w:rsidR="00D83AD6" w:rsidRPr="00D83AD6" w:rsidRDefault="00D83AD6" w:rsidP="00D83A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lang w:val="nl-NL"/>
        </w:rPr>
      </w:pPr>
      <w:r>
        <w:rPr>
          <w:lang w:val="nl-NL"/>
        </w:rPr>
        <w:t>De taken uitvoeren onder toezicht van iemand uit groep 1a</w:t>
      </w:r>
    </w:p>
    <w:p w:rsidR="00D83AD6" w:rsidRDefault="00D83AD6" w:rsidP="00D83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lang w:val="nl-NL"/>
        </w:rPr>
      </w:pPr>
      <w:r w:rsidRPr="00D83AD6">
        <w:rPr>
          <w:lang w:val="nl-NL"/>
        </w:rPr>
        <w:t>Het ondertekenen van een gedragscode</w:t>
      </w:r>
    </w:p>
    <w:p w:rsidR="00D83AD6" w:rsidRDefault="00D83AD6" w:rsidP="00D83AD6">
      <w:pPr>
        <w:rPr>
          <w:lang w:val="nl-NL"/>
        </w:rPr>
      </w:pPr>
      <w:r>
        <w:rPr>
          <w:lang w:val="nl-NL"/>
        </w:rPr>
        <w:t>Groep 1</w:t>
      </w:r>
      <w:r>
        <w:rPr>
          <w:lang w:val="nl-NL"/>
        </w:rPr>
        <w:t>d</w:t>
      </w:r>
      <w:r>
        <w:rPr>
          <w:lang w:val="nl-NL"/>
        </w:rPr>
        <w:t xml:space="preserve">: </w:t>
      </w:r>
    </w:p>
    <w:p w:rsidR="00D83AD6" w:rsidRDefault="00D83AD6" w:rsidP="00D83A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lang w:val="nl-NL"/>
        </w:rPr>
      </w:pPr>
      <w:r>
        <w:rPr>
          <w:lang w:val="nl-NL"/>
        </w:rPr>
        <w:t>Aantekening toezichthouder zwembad actief te hebben</w:t>
      </w:r>
    </w:p>
    <w:p w:rsidR="00D83AD6" w:rsidRPr="00D83AD6" w:rsidRDefault="00D83AD6" w:rsidP="00D83A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lang w:val="nl-NL"/>
        </w:rPr>
      </w:pPr>
      <w:r w:rsidRPr="00D83AD6">
        <w:rPr>
          <w:lang w:val="nl-NL"/>
        </w:rPr>
        <w:t>Het overhandigen van een Verklaring Omtrent Gedrag (VOG)</w:t>
      </w:r>
    </w:p>
    <w:p w:rsidR="00D83AD6" w:rsidRPr="00D83AD6" w:rsidRDefault="00D83AD6" w:rsidP="00D83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lang w:val="nl-NL"/>
        </w:rPr>
      </w:pPr>
      <w:r w:rsidRPr="00D83AD6">
        <w:rPr>
          <w:lang w:val="nl-NL"/>
        </w:rPr>
        <w:t>Het ondertekenen van een gedragscode</w:t>
      </w:r>
    </w:p>
    <w:p w:rsidR="00D83AD6" w:rsidRDefault="00D83AD6" w:rsidP="00D83AD6">
      <w:pPr>
        <w:rPr>
          <w:lang w:val="nl-NL"/>
        </w:rPr>
      </w:pPr>
      <w:r>
        <w:rPr>
          <w:lang w:val="nl-NL"/>
        </w:rPr>
        <w:t>Groep</w:t>
      </w:r>
      <w:r>
        <w:rPr>
          <w:lang w:val="nl-NL"/>
        </w:rPr>
        <w:t xml:space="preserve"> 2</w:t>
      </w:r>
      <w:r>
        <w:rPr>
          <w:lang w:val="nl-NL"/>
        </w:rPr>
        <w:t xml:space="preserve">: </w:t>
      </w:r>
    </w:p>
    <w:p w:rsidR="00D83AD6" w:rsidRDefault="00D83AD6" w:rsidP="00D83A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lang w:val="nl-NL"/>
        </w:rPr>
      </w:pPr>
      <w:r w:rsidRPr="00D83AD6">
        <w:rPr>
          <w:lang w:val="nl-NL"/>
        </w:rPr>
        <w:t xml:space="preserve">bewezen </w:t>
      </w:r>
      <w:r>
        <w:rPr>
          <w:lang w:val="nl-NL"/>
        </w:rPr>
        <w:t>kennis/</w:t>
      </w:r>
      <w:r w:rsidRPr="00D83AD6">
        <w:rPr>
          <w:lang w:val="nl-NL"/>
        </w:rPr>
        <w:t xml:space="preserve">ervaring in de te </w:t>
      </w:r>
      <w:r>
        <w:rPr>
          <w:lang w:val="nl-NL"/>
        </w:rPr>
        <w:t>vervullen functie</w:t>
      </w:r>
    </w:p>
    <w:p w:rsidR="00D83AD6" w:rsidRPr="00D83AD6" w:rsidRDefault="00D83AD6" w:rsidP="00D83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lang w:val="nl-NL"/>
        </w:rPr>
      </w:pPr>
      <w:r w:rsidRPr="00D83AD6">
        <w:rPr>
          <w:lang w:val="nl-NL"/>
        </w:rPr>
        <w:t>Het checken van referenties</w:t>
      </w:r>
    </w:p>
    <w:p w:rsidR="00D83AD6" w:rsidRPr="00D83AD6" w:rsidRDefault="00D83AD6" w:rsidP="00D83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lang w:val="nl-NL"/>
        </w:rPr>
      </w:pPr>
      <w:r w:rsidRPr="00D83AD6">
        <w:rPr>
          <w:lang w:val="nl-NL"/>
        </w:rPr>
        <w:t>Het ondertekenen van een gedragscode</w:t>
      </w:r>
    </w:p>
    <w:p w:rsidR="00D83AD6" w:rsidRPr="00D83AD6" w:rsidRDefault="00D83AD6" w:rsidP="00D83AD6">
      <w:pPr>
        <w:shd w:val="clear" w:color="auto" w:fill="FFFFFF"/>
        <w:spacing w:before="100" w:beforeAutospacing="1" w:after="100" w:afterAutospacing="1" w:line="390" w:lineRule="atLeast"/>
        <w:rPr>
          <w:lang w:val="nl-NL"/>
        </w:rPr>
      </w:pPr>
      <w:r>
        <w:rPr>
          <w:lang w:val="nl-NL"/>
        </w:rPr>
        <w:t xml:space="preserve">De overzichten van de vrijwilligers en de functies die zij vervullen wordt gerapporteerd in het jaarlijks geupdate Arbo en rie document dat op de website homepage onder </w:t>
      </w:r>
      <w:bookmarkStart w:id="0" w:name="_GoBack"/>
      <w:r w:rsidRPr="005052D2">
        <w:rPr>
          <w:i/>
          <w:u w:val="single"/>
          <w:lang w:val="nl-NL"/>
        </w:rPr>
        <w:t>documenten downloads</w:t>
      </w:r>
      <w:r>
        <w:rPr>
          <w:lang w:val="nl-NL"/>
        </w:rPr>
        <w:t xml:space="preserve"> </w:t>
      </w:r>
      <w:bookmarkEnd w:id="0"/>
      <w:r>
        <w:rPr>
          <w:lang w:val="nl-NL"/>
        </w:rPr>
        <w:t xml:space="preserve">te vinden is </w:t>
      </w:r>
    </w:p>
    <w:p w:rsidR="00B6186D" w:rsidRPr="007D7F7C" w:rsidRDefault="00B6186D">
      <w:pPr>
        <w:rPr>
          <w:lang w:val="nl-NL"/>
        </w:rPr>
      </w:pPr>
    </w:p>
    <w:sectPr w:rsidR="00B6186D" w:rsidRPr="007D7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B6C"/>
    <w:multiLevelType w:val="multilevel"/>
    <w:tmpl w:val="1606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76280B"/>
    <w:multiLevelType w:val="hybridMultilevel"/>
    <w:tmpl w:val="B2444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79B1"/>
    <w:multiLevelType w:val="hybridMultilevel"/>
    <w:tmpl w:val="8E9A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7C"/>
    <w:rsid w:val="0049781B"/>
    <w:rsid w:val="004E1315"/>
    <w:rsid w:val="005052D2"/>
    <w:rsid w:val="007D7F7C"/>
    <w:rsid w:val="009867F5"/>
    <w:rsid w:val="00B6186D"/>
    <w:rsid w:val="00D8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3068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Océ Technologies BV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Gestel, Edwin van</dc:creator>
  <cp:lastModifiedBy>Gestel, Edwin van</cp:lastModifiedBy>
  <cp:revision>2</cp:revision>
  <dcterms:created xsi:type="dcterms:W3CDTF">2020-04-29T10:23:00Z</dcterms:created>
  <dcterms:modified xsi:type="dcterms:W3CDTF">2020-04-29T13:48:00Z</dcterms:modified>
</cp:coreProperties>
</file>